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bCs/>
          <w:sz w:val="28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1"/>
        </w:rPr>
        <w:t xml:space="preserve">1.3  </w:t>
      </w:r>
      <w:r>
        <w:rPr>
          <w:rFonts w:hint="eastAsia" w:asciiTheme="minorEastAsia" w:hAnsiTheme="minorEastAsia" w:eastAsiaTheme="minorEastAsia"/>
          <w:b/>
          <w:bCs/>
          <w:sz w:val="28"/>
          <w:szCs w:val="21"/>
        </w:rPr>
        <w:t>亿以内数的大小比较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一、在</w:t>
      </w:r>
      <w:r>
        <w:rPr>
          <w:rFonts w:asciiTheme="minorEastAsia" w:hAnsiTheme="minorEastAsia" w:eastAsiaTheme="minorEastAsia"/>
          <w:sz w:val="28"/>
          <w:szCs w:val="21"/>
        </w:rPr>
        <w:drawing>
          <wp:inline distT="0" distB="0" distL="0" distR="0">
            <wp:extent cx="188595" cy="188595"/>
            <wp:effectExtent l="0" t="0" r="0" b="0"/>
            <wp:docPr id="168" name="Q.eps" descr="id:214749931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Q.eps" descr="id:2147499310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000" cy="1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8"/>
          <w:szCs w:val="21"/>
        </w:rPr>
        <w:t>里填上“</w:t>
      </w:r>
      <w:r>
        <w:rPr>
          <w:rFonts w:asciiTheme="minorEastAsia" w:hAnsiTheme="minorEastAsia" w:eastAsiaTheme="minorEastAsia"/>
          <w:sz w:val="28"/>
          <w:szCs w:val="21"/>
        </w:rPr>
        <w:t>&gt;</w:t>
      </w:r>
      <w:r>
        <w:rPr>
          <w:rFonts w:hint="eastAsia" w:asciiTheme="minorEastAsia" w:hAnsiTheme="minorEastAsia" w:eastAsiaTheme="minorEastAsia"/>
          <w:sz w:val="28"/>
          <w:szCs w:val="21"/>
        </w:rPr>
        <w:t>”“</w:t>
      </w:r>
      <w:r>
        <w:rPr>
          <w:rFonts w:asciiTheme="minorEastAsia" w:hAnsiTheme="minorEastAsia" w:eastAsiaTheme="minorEastAsia"/>
          <w:sz w:val="28"/>
          <w:szCs w:val="21"/>
        </w:rPr>
        <w:t>&lt;</w:t>
      </w:r>
      <w:r>
        <w:rPr>
          <w:rFonts w:hint="eastAsia" w:asciiTheme="minorEastAsia" w:hAnsiTheme="minorEastAsia" w:eastAsiaTheme="minorEastAsia"/>
          <w:sz w:val="28"/>
          <w:szCs w:val="21"/>
        </w:rPr>
        <w:t>”或“</w:t>
      </w:r>
      <w:r>
        <w:rPr>
          <w:rFonts w:asciiTheme="minorEastAsia" w:hAnsiTheme="minorEastAsia" w:eastAsiaTheme="minorEastAsia"/>
          <w:sz w:val="28"/>
          <w:szCs w:val="21"/>
        </w:rPr>
        <w:t>=</w:t>
      </w:r>
      <w:r>
        <w:rPr>
          <w:rFonts w:hint="eastAsia" w:asciiTheme="minorEastAsia" w:hAnsiTheme="minorEastAsia" w:eastAsiaTheme="minorEastAsia"/>
          <w:sz w:val="28"/>
          <w:szCs w:val="21"/>
        </w:rPr>
        <w:t>”。</w:t>
      </w:r>
    </w:p>
    <w:p>
      <w:pPr>
        <w:ind w:firstLine="420" w:firstLineChars="150"/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w:t>2</w:t>
      </w:r>
      <w:r>
        <w:rPr>
          <w:rFonts w:hint="eastAsia" w:asciiTheme="minorEastAsia" w:hAnsiTheme="minorEastAsia" w:eastAsiaTheme="minorEastAsia"/>
          <w:sz w:val="28"/>
          <w:szCs w:val="21"/>
        </w:rPr>
        <w:t>43</w:t>
      </w:r>
      <w:r>
        <w:rPr>
          <w:rFonts w:asciiTheme="minorEastAsia" w:hAnsiTheme="minorEastAsia" w:eastAsiaTheme="minorEastAsia"/>
          <w:sz w:val="28"/>
          <w:szCs w:val="21"/>
        </w:rPr>
        <w:t>8000</w:t>
      </w:r>
      <w:r>
        <w:rPr>
          <w:rFonts w:asciiTheme="minorEastAsia" w:hAnsiTheme="minorEastAsia" w:eastAsiaTheme="minorEastAsia"/>
          <w:sz w:val="28"/>
          <w:szCs w:val="21"/>
        </w:rPr>
        <w:drawing>
          <wp:inline distT="0" distB="0" distL="0" distR="0">
            <wp:extent cx="188595" cy="188595"/>
            <wp:effectExtent l="0" t="0" r="0" b="0"/>
            <wp:docPr id="169" name="Q.eps" descr="id:214749931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Q.eps" descr="id:2147499317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000" cy="1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8"/>
          <w:szCs w:val="21"/>
        </w:rPr>
        <w:t>5000000　</w:t>
      </w:r>
      <w:r>
        <w:rPr>
          <w:rFonts w:hint="eastAsia" w:asciiTheme="minorEastAsia" w:hAnsiTheme="minorEastAsia" w:eastAsiaTheme="minorEastAsia"/>
          <w:sz w:val="28"/>
          <w:szCs w:val="21"/>
        </w:rPr>
        <w:t xml:space="preserve">       </w:t>
      </w:r>
      <w:r>
        <w:rPr>
          <w:rFonts w:asciiTheme="minorEastAsia" w:hAnsiTheme="minorEastAsia" w:eastAsiaTheme="minorEastAsia"/>
          <w:sz w:val="28"/>
          <w:szCs w:val="21"/>
        </w:rPr>
        <w:t>762089</w:t>
      </w:r>
      <w:r>
        <w:rPr>
          <w:rFonts w:asciiTheme="minorEastAsia" w:hAnsiTheme="minorEastAsia" w:eastAsiaTheme="minorEastAsia"/>
          <w:sz w:val="28"/>
          <w:szCs w:val="21"/>
        </w:rPr>
        <w:drawing>
          <wp:inline distT="0" distB="0" distL="0" distR="0">
            <wp:extent cx="188595" cy="188595"/>
            <wp:effectExtent l="0" t="0" r="0" b="0"/>
            <wp:docPr id="170" name="Q.eps" descr="id:21474993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Q.eps" descr="id:2147499324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000" cy="1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8"/>
          <w:szCs w:val="21"/>
        </w:rPr>
        <w:t>760098</w:t>
      </w:r>
    </w:p>
    <w:p>
      <w:pPr>
        <w:ind w:firstLine="420" w:firstLineChars="150"/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w:t>10000000</w:t>
      </w:r>
      <w:r>
        <w:rPr>
          <w:rFonts w:asciiTheme="minorEastAsia" w:hAnsiTheme="minorEastAsia" w:eastAsiaTheme="minorEastAsia"/>
          <w:sz w:val="28"/>
          <w:szCs w:val="21"/>
        </w:rPr>
        <w:drawing>
          <wp:inline distT="0" distB="0" distL="0" distR="0">
            <wp:extent cx="188595" cy="188595"/>
            <wp:effectExtent l="0" t="0" r="0" b="0"/>
            <wp:docPr id="171" name="Q.eps" descr="id:214749933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Q.eps" descr="id:2147499331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000" cy="1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8"/>
          <w:szCs w:val="21"/>
        </w:rPr>
        <w:t>9999999　　</w:t>
      </w:r>
      <w:r>
        <w:rPr>
          <w:rFonts w:hint="eastAsia" w:asciiTheme="minorEastAsia" w:hAnsiTheme="minorEastAsia" w:eastAsiaTheme="minorEastAsia"/>
          <w:sz w:val="28"/>
          <w:szCs w:val="21"/>
        </w:rPr>
        <w:tab/>
      </w:r>
      <w:r>
        <w:rPr>
          <w:rFonts w:hint="eastAsia" w:asciiTheme="minorEastAsia" w:hAnsiTheme="minorEastAsia" w:eastAsiaTheme="minorEastAsia"/>
          <w:sz w:val="28"/>
          <w:szCs w:val="21"/>
        </w:rPr>
        <w:t xml:space="preserve"> </w:t>
      </w:r>
      <w:r>
        <w:rPr>
          <w:rFonts w:asciiTheme="minorEastAsia" w:hAnsiTheme="minorEastAsia" w:eastAsiaTheme="minorEastAsia"/>
          <w:sz w:val="28"/>
          <w:szCs w:val="21"/>
        </w:rPr>
        <w:t>453</w:t>
      </w:r>
      <w:r>
        <w:rPr>
          <w:rFonts w:hint="eastAsia" w:asciiTheme="minorEastAsia" w:hAnsiTheme="minorEastAsia" w:eastAsiaTheme="minorEastAsia"/>
          <w:sz w:val="28"/>
          <w:szCs w:val="21"/>
        </w:rPr>
        <w:t>000</w:t>
      </w:r>
      <w:r>
        <w:rPr>
          <w:rFonts w:asciiTheme="minorEastAsia" w:hAnsiTheme="minorEastAsia" w:eastAsiaTheme="minorEastAsia"/>
          <w:sz w:val="28"/>
          <w:szCs w:val="21"/>
        </w:rPr>
        <w:drawing>
          <wp:inline distT="0" distB="0" distL="0" distR="0">
            <wp:extent cx="188595" cy="188595"/>
            <wp:effectExtent l="0" t="0" r="0" b="0"/>
            <wp:docPr id="172" name="Q.eps" descr="id:214749933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Q.eps" descr="id:2147499338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000" cy="1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8"/>
          <w:szCs w:val="21"/>
        </w:rPr>
        <w:t>4530000</w:t>
      </w:r>
    </w:p>
    <w:p>
      <w:pPr>
        <w:ind w:firstLine="420" w:firstLineChars="150"/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w:t>56091132</w:t>
      </w:r>
      <w:r>
        <w:rPr>
          <w:rFonts w:asciiTheme="minorEastAsia" w:hAnsiTheme="minorEastAsia" w:eastAsiaTheme="minorEastAsia"/>
          <w:sz w:val="28"/>
          <w:szCs w:val="21"/>
        </w:rPr>
        <w:drawing>
          <wp:inline distT="0" distB="0" distL="0" distR="0">
            <wp:extent cx="188595" cy="188595"/>
            <wp:effectExtent l="0" t="0" r="0" b="0"/>
            <wp:docPr id="173" name="Q.eps" descr="id:21474993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Q.eps" descr="id:2147499345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000" cy="1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8"/>
          <w:szCs w:val="21"/>
        </w:rPr>
        <w:t>56091122　</w:t>
      </w:r>
      <w:r>
        <w:rPr>
          <w:rFonts w:hint="eastAsia" w:asciiTheme="minorEastAsia" w:hAnsiTheme="minorEastAsia" w:eastAsiaTheme="minorEastAsia"/>
          <w:sz w:val="28"/>
          <w:szCs w:val="21"/>
        </w:rPr>
        <w:tab/>
      </w:r>
      <w:r>
        <w:rPr>
          <w:rFonts w:hint="eastAsia" w:asciiTheme="minorEastAsia" w:hAnsiTheme="minorEastAsia" w:eastAsiaTheme="minorEastAsia"/>
          <w:sz w:val="28"/>
          <w:szCs w:val="21"/>
        </w:rPr>
        <w:t xml:space="preserve">     </w:t>
      </w:r>
      <w:r>
        <w:rPr>
          <w:rFonts w:asciiTheme="minorEastAsia" w:hAnsiTheme="minorEastAsia" w:eastAsiaTheme="minorEastAsia"/>
          <w:sz w:val="28"/>
          <w:szCs w:val="21"/>
        </w:rPr>
        <w:t>10989999</w:t>
      </w:r>
      <w:r>
        <w:rPr>
          <w:rFonts w:asciiTheme="minorEastAsia" w:hAnsiTheme="minorEastAsia" w:eastAsiaTheme="minorEastAsia"/>
          <w:sz w:val="28"/>
          <w:szCs w:val="21"/>
        </w:rPr>
        <w:drawing>
          <wp:inline distT="0" distB="0" distL="0" distR="0">
            <wp:extent cx="188595" cy="188595"/>
            <wp:effectExtent l="0" t="0" r="0" b="0"/>
            <wp:docPr id="174" name="Q.eps" descr="id:21474993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Q.eps" descr="id:2147499352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000" cy="1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8"/>
          <w:szCs w:val="21"/>
        </w:rPr>
        <w:t>1100</w:t>
      </w:r>
      <w:r>
        <w:rPr>
          <w:rFonts w:hint="eastAsia" w:asciiTheme="minorEastAsia" w:hAnsiTheme="minorEastAsia" w:eastAsiaTheme="minorEastAsia"/>
          <w:sz w:val="28"/>
          <w:szCs w:val="21"/>
        </w:rPr>
        <w:t>0000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二、圈出每组中最小的数。</w:t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w:t xml:space="preserve"> 856000                 8560000</w:t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w:t xml:space="preserve"> 7</w:t>
      </w:r>
      <w:r>
        <w:rPr>
          <w:rFonts w:hint="eastAsia" w:asciiTheme="minorEastAsia" w:hAnsiTheme="minorEastAsia" w:eastAsiaTheme="minorEastAsia"/>
          <w:sz w:val="28"/>
          <w:szCs w:val="21"/>
        </w:rPr>
        <w:t>36</w:t>
      </w:r>
      <w:r>
        <w:rPr>
          <w:rFonts w:asciiTheme="minorEastAsia" w:hAnsiTheme="minorEastAsia" w:eastAsiaTheme="minorEastAsia"/>
          <w:sz w:val="28"/>
          <w:szCs w:val="21"/>
        </w:rPr>
        <w:t xml:space="preserve">20000              </w:t>
      </w:r>
      <w:r>
        <w:rPr>
          <w:rFonts w:hint="eastAsia" w:asciiTheme="minorEastAsia" w:hAnsiTheme="minorEastAsia" w:eastAsiaTheme="minorEastAsia"/>
          <w:sz w:val="28"/>
          <w:szCs w:val="21"/>
        </w:rPr>
        <w:t xml:space="preserve"> </w:t>
      </w:r>
      <w:r>
        <w:rPr>
          <w:rFonts w:asciiTheme="minorEastAsia" w:hAnsiTheme="minorEastAsia" w:eastAsiaTheme="minorEastAsia"/>
          <w:sz w:val="28"/>
          <w:szCs w:val="21"/>
        </w:rPr>
        <w:t xml:space="preserve">95275695 </w:t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w:t xml:space="preserve"> 6</w:t>
      </w:r>
      <w:r>
        <w:rPr>
          <w:rFonts w:hint="eastAsia" w:asciiTheme="minorEastAsia" w:hAnsiTheme="minorEastAsia" w:eastAsiaTheme="minorEastAsia"/>
          <w:sz w:val="28"/>
          <w:szCs w:val="21"/>
        </w:rPr>
        <w:t>01</w:t>
      </w:r>
      <w:r>
        <w:rPr>
          <w:rFonts w:asciiTheme="minorEastAsia" w:hAnsiTheme="minorEastAsia" w:eastAsiaTheme="minorEastAsia"/>
          <w:sz w:val="28"/>
          <w:szCs w:val="21"/>
        </w:rPr>
        <w:t xml:space="preserve">0859              </w:t>
      </w:r>
      <w:r>
        <w:rPr>
          <w:rFonts w:hint="eastAsia" w:asciiTheme="minorEastAsia" w:hAnsiTheme="minorEastAsia" w:eastAsiaTheme="minorEastAsia"/>
          <w:sz w:val="28"/>
          <w:szCs w:val="21"/>
        </w:rPr>
        <w:t xml:space="preserve">  </w:t>
      </w:r>
      <w:r>
        <w:rPr>
          <w:rFonts w:asciiTheme="minorEastAsia" w:hAnsiTheme="minorEastAsia" w:eastAsiaTheme="minorEastAsia"/>
          <w:sz w:val="28"/>
          <w:szCs w:val="21"/>
        </w:rPr>
        <w:t xml:space="preserve">6000849    </w:t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w:t xml:space="preserve"> 75</w:t>
      </w:r>
      <w:r>
        <w:rPr>
          <w:rFonts w:hint="eastAsia" w:asciiTheme="minorEastAsia" w:hAnsiTheme="minorEastAsia" w:eastAsiaTheme="minorEastAsia"/>
          <w:sz w:val="28"/>
          <w:szCs w:val="21"/>
        </w:rPr>
        <w:t>3</w:t>
      </w:r>
      <w:r>
        <w:rPr>
          <w:rFonts w:asciiTheme="minorEastAsia" w:hAnsiTheme="minorEastAsia" w:eastAsiaTheme="minorEastAsia"/>
          <w:sz w:val="28"/>
          <w:szCs w:val="21"/>
        </w:rPr>
        <w:t xml:space="preserve">8003      </w:t>
      </w:r>
      <w:r>
        <w:rPr>
          <w:rFonts w:hint="eastAsia" w:asciiTheme="minorEastAsia" w:hAnsiTheme="minorEastAsia" w:eastAsiaTheme="minorEastAsia"/>
          <w:sz w:val="28"/>
          <w:szCs w:val="21"/>
        </w:rPr>
        <w:t xml:space="preserve">  </w:t>
      </w:r>
      <w:r>
        <w:rPr>
          <w:rFonts w:asciiTheme="minorEastAsia" w:hAnsiTheme="minorEastAsia" w:eastAsiaTheme="minorEastAsia"/>
          <w:sz w:val="28"/>
          <w:szCs w:val="21"/>
        </w:rPr>
        <w:t xml:space="preserve"> 75</w:t>
      </w:r>
      <w:r>
        <w:rPr>
          <w:rFonts w:hint="eastAsia" w:asciiTheme="minorEastAsia" w:hAnsiTheme="minorEastAsia" w:eastAsiaTheme="minorEastAsia"/>
          <w:sz w:val="28"/>
          <w:szCs w:val="21"/>
        </w:rPr>
        <w:t>3</w:t>
      </w:r>
      <w:r>
        <w:rPr>
          <w:rFonts w:asciiTheme="minorEastAsia" w:hAnsiTheme="minorEastAsia" w:eastAsiaTheme="minorEastAsia"/>
          <w:sz w:val="28"/>
          <w:szCs w:val="21"/>
        </w:rPr>
        <w:t>803         7527002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三、把下列各数按从大到小的顺序排一排。</w:t>
      </w:r>
    </w:p>
    <w:p>
      <w:pPr>
        <w:ind w:firstLine="420" w:firstLineChars="15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3</w:t>
      </w:r>
      <w:r>
        <w:rPr>
          <w:rFonts w:asciiTheme="minorEastAsia" w:hAnsiTheme="minorEastAsia" w:eastAsiaTheme="minorEastAsia"/>
          <w:sz w:val="28"/>
          <w:szCs w:val="21"/>
        </w:rPr>
        <w:t>00</w:t>
      </w:r>
      <w:r>
        <w:rPr>
          <w:rFonts w:hint="eastAsia" w:asciiTheme="minorEastAsia" w:hAnsiTheme="minorEastAsia" w:eastAsiaTheme="minorEastAsia"/>
          <w:sz w:val="28"/>
          <w:szCs w:val="21"/>
        </w:rPr>
        <w:t>3</w:t>
      </w:r>
      <w:r>
        <w:rPr>
          <w:rFonts w:asciiTheme="minorEastAsia" w:hAnsiTheme="minorEastAsia" w:eastAsiaTheme="minorEastAsia"/>
          <w:sz w:val="28"/>
          <w:szCs w:val="21"/>
        </w:rPr>
        <w:t>0　　</w:t>
      </w:r>
      <w:r>
        <w:rPr>
          <w:rFonts w:hint="eastAsia" w:asciiTheme="minorEastAsia" w:hAnsiTheme="minorEastAsia" w:eastAsiaTheme="minorEastAsia"/>
          <w:sz w:val="28"/>
          <w:szCs w:val="21"/>
        </w:rPr>
        <w:t>3</w:t>
      </w:r>
      <w:r>
        <w:rPr>
          <w:rFonts w:asciiTheme="minorEastAsia" w:hAnsiTheme="minorEastAsia" w:eastAsiaTheme="minorEastAsia"/>
          <w:sz w:val="28"/>
          <w:szCs w:val="21"/>
        </w:rPr>
        <w:t>000</w:t>
      </w:r>
      <w:r>
        <w:rPr>
          <w:rFonts w:hint="eastAsia" w:asciiTheme="minorEastAsia" w:hAnsiTheme="minorEastAsia" w:eastAsiaTheme="minorEastAsia"/>
          <w:sz w:val="28"/>
          <w:szCs w:val="21"/>
        </w:rPr>
        <w:t>3</w:t>
      </w:r>
      <w:r>
        <w:rPr>
          <w:rFonts w:asciiTheme="minorEastAsia" w:hAnsiTheme="minorEastAsia" w:eastAsiaTheme="minorEastAsia"/>
          <w:sz w:val="28"/>
          <w:szCs w:val="21"/>
        </w:rPr>
        <w:t>　　</w:t>
      </w:r>
      <w:r>
        <w:rPr>
          <w:rFonts w:hint="eastAsia" w:asciiTheme="minorEastAsia" w:hAnsiTheme="minorEastAsia" w:eastAsiaTheme="minorEastAsia"/>
          <w:sz w:val="28"/>
          <w:szCs w:val="21"/>
        </w:rPr>
        <w:t>3</w:t>
      </w:r>
      <w:r>
        <w:rPr>
          <w:rFonts w:asciiTheme="minorEastAsia" w:hAnsiTheme="minorEastAsia" w:eastAsiaTheme="minorEastAsia"/>
          <w:sz w:val="28"/>
          <w:szCs w:val="21"/>
        </w:rPr>
        <w:t>00</w:t>
      </w:r>
      <w:r>
        <w:rPr>
          <w:rFonts w:hint="eastAsia" w:asciiTheme="minorEastAsia" w:hAnsiTheme="minorEastAsia" w:eastAsiaTheme="minorEastAsia"/>
          <w:sz w:val="28"/>
          <w:szCs w:val="21"/>
        </w:rPr>
        <w:t>3</w:t>
      </w:r>
      <w:r>
        <w:rPr>
          <w:rFonts w:asciiTheme="minorEastAsia" w:hAnsiTheme="minorEastAsia" w:eastAsiaTheme="minorEastAsia"/>
          <w:sz w:val="28"/>
          <w:szCs w:val="21"/>
        </w:rPr>
        <w:t>　　</w:t>
      </w:r>
      <w:r>
        <w:rPr>
          <w:rFonts w:hint="eastAsia" w:asciiTheme="minorEastAsia" w:hAnsiTheme="minorEastAsia" w:eastAsiaTheme="minorEastAsia"/>
          <w:sz w:val="28"/>
          <w:szCs w:val="21"/>
        </w:rPr>
        <w:t>33</w:t>
      </w:r>
      <w:r>
        <w:rPr>
          <w:rFonts w:asciiTheme="minorEastAsia" w:hAnsiTheme="minorEastAsia" w:eastAsiaTheme="minorEastAsia"/>
          <w:sz w:val="28"/>
          <w:szCs w:val="21"/>
        </w:rPr>
        <w:t>000　　</w:t>
      </w:r>
      <w:r>
        <w:rPr>
          <w:rFonts w:hint="eastAsia" w:asciiTheme="minorEastAsia" w:hAnsiTheme="minorEastAsia" w:eastAsiaTheme="minorEastAsia"/>
          <w:sz w:val="28"/>
          <w:szCs w:val="21"/>
        </w:rPr>
        <w:t>3</w:t>
      </w:r>
      <w:r>
        <w:rPr>
          <w:rFonts w:asciiTheme="minorEastAsia" w:hAnsiTheme="minorEastAsia" w:eastAsiaTheme="minorEastAsia"/>
          <w:sz w:val="28"/>
          <w:szCs w:val="21"/>
        </w:rPr>
        <w:t>00</w:t>
      </w:r>
      <w:r>
        <w:rPr>
          <w:rFonts w:hint="eastAsia" w:asciiTheme="minorEastAsia" w:hAnsiTheme="minorEastAsia" w:eastAsiaTheme="minorEastAsia"/>
          <w:sz w:val="28"/>
          <w:szCs w:val="21"/>
        </w:rPr>
        <w:t>3</w:t>
      </w:r>
      <w:r>
        <w:rPr>
          <w:rFonts w:asciiTheme="minorEastAsia" w:hAnsiTheme="minorEastAsia" w:eastAsiaTheme="minorEastAsia"/>
          <w:sz w:val="28"/>
          <w:szCs w:val="21"/>
        </w:rPr>
        <w:t>0000</w:t>
      </w: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四、巧填数字。</w:t>
      </w:r>
    </w:p>
    <w:p>
      <w:pPr>
        <w:ind w:firstLine="405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5670000＞□459000      2000500＜□459000</w:t>
      </w:r>
    </w:p>
    <w:p>
      <w:pPr>
        <w:ind w:firstLine="405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2060500＜4□59000      5702600＞570□000</w:t>
      </w: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4"/>
          <w:szCs w:val="21"/>
        </w:rPr>
      </w:pPr>
    </w:p>
    <w:p>
      <w:pPr>
        <w:rPr>
          <w:rFonts w:asciiTheme="minorEastAsia" w:hAnsiTheme="minorEastAsia" w:eastAsiaTheme="minorEastAsia"/>
          <w:sz w:val="24"/>
          <w:szCs w:val="21"/>
        </w:rPr>
      </w:pPr>
    </w:p>
    <w:p>
      <w:pPr>
        <w:ind w:left="1120" w:hanging="1120" w:hangingChars="4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答案：</w:t>
      </w:r>
    </w:p>
    <w:p>
      <w:pPr>
        <w:ind w:left="1039" w:leftChars="228" w:hanging="560" w:hanging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一、＜  ＞  ＞  ＜  ＞  ＜       </w:t>
      </w:r>
    </w:p>
    <w:p>
      <w:pPr>
        <w:ind w:left="1039" w:leftChars="228" w:hanging="560" w:hanging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二、1.856000   </w:t>
      </w:r>
    </w:p>
    <w:p>
      <w:pPr>
        <w:ind w:firstLine="1120" w:firstLineChars="4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2.73620000   </w:t>
      </w:r>
    </w:p>
    <w:p>
      <w:pPr>
        <w:ind w:firstLine="1120" w:firstLineChars="4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3.6000849     </w:t>
      </w:r>
    </w:p>
    <w:p>
      <w:pPr>
        <w:ind w:firstLine="1120" w:firstLineChars="4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4.753803                         </w:t>
      </w:r>
    </w:p>
    <w:p>
      <w:pPr>
        <w:ind w:left="1039" w:leftChars="228" w:hanging="560" w:hanging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三、30030000  33000  30030  30003  3003                          </w:t>
      </w:r>
    </w:p>
    <w:p>
      <w:pPr>
        <w:ind w:left="1179" w:leftChars="228" w:hanging="700" w:hangingChars="25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四、1～5    2～9   0～9   0～2     </w:t>
      </w:r>
    </w:p>
    <w:p>
      <w:pPr>
        <w:rPr>
          <w:rFonts w:asciiTheme="minorEastAsia" w:hAnsiTheme="minorEastAsia" w:eastAsiaTheme="minorEastAsia"/>
          <w:sz w:val="24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67663"/>
    <w:multiLevelType w:val="multilevel"/>
    <w:tmpl w:val="3246766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B82755"/>
    <w:rsid w:val="00093AC1"/>
    <w:rsid w:val="001E1C9A"/>
    <w:rsid w:val="00350715"/>
    <w:rsid w:val="006E7DCA"/>
    <w:rsid w:val="00885F7D"/>
    <w:rsid w:val="00A521CC"/>
    <w:rsid w:val="00B82755"/>
    <w:rsid w:val="00D86315"/>
    <w:rsid w:val="00ED120A"/>
    <w:rsid w:val="00F13CC9"/>
    <w:rsid w:val="4427217B"/>
    <w:rsid w:val="6C9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394</Characters>
  <Lines>4</Lines>
  <Paragraphs>1</Paragraphs>
  <TotalTime>0</TotalTime>
  <ScaleCrop>false</ScaleCrop>
  <LinksUpToDate>false</LinksUpToDate>
  <CharactersWithSpaces>612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2015-12-23T02:11:00Z</dcterms:created>
  <dc:creator>AutoBVT</dc:creator>
  <cp:lastModifiedBy>罗</cp:lastModifiedBy>
  <dcterms:modified xsi:type="dcterms:W3CDTF">2022-11-22T02:30:22Z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424A9D2A11EE436193AE4316B00819CA</vt:lpwstr>
  </property>
</Properties>
</file>